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B3" w:rsidRDefault="00B4289A" w:rsidP="00653FB3">
      <w:pPr>
        <w:spacing w:line="0" w:lineRule="atLeast"/>
        <w:ind w:leftChars="-93" w:left="-22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臺灣</w:t>
      </w:r>
      <w:r w:rsidR="00B756EE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0A7F71" w:rsidRPr="0088287B">
        <w:rPr>
          <w:rFonts w:ascii="標楷體" w:eastAsia="標楷體" w:hAnsi="標楷體" w:hint="eastAsia"/>
          <w:b/>
          <w:color w:val="000000"/>
          <w:sz w:val="36"/>
          <w:szCs w:val="36"/>
        </w:rPr>
        <w:t>地</w:t>
      </w:r>
      <w:r w:rsidR="000A7F71">
        <w:rPr>
          <w:rFonts w:ascii="標楷體" w:eastAsia="標楷體" w:hAnsi="標楷體" w:hint="eastAsia"/>
          <w:b/>
          <w:color w:val="000000"/>
          <w:sz w:val="36"/>
          <w:szCs w:val="36"/>
        </w:rPr>
        <w:t>方</w:t>
      </w:r>
      <w:r w:rsidR="000A7F71" w:rsidRPr="0088287B">
        <w:rPr>
          <w:rFonts w:ascii="標楷體" w:eastAsia="標楷體" w:hAnsi="標楷體" w:hint="eastAsia"/>
          <w:b/>
          <w:color w:val="000000"/>
          <w:sz w:val="36"/>
          <w:szCs w:val="36"/>
        </w:rPr>
        <w:t>檢</w:t>
      </w:r>
      <w:r w:rsidR="000A7F71">
        <w:rPr>
          <w:rFonts w:ascii="標楷體" w:eastAsia="標楷體" w:hAnsi="標楷體" w:hint="eastAsia"/>
          <w:b/>
          <w:color w:val="000000"/>
          <w:sz w:val="36"/>
          <w:szCs w:val="36"/>
        </w:rPr>
        <w:t>察</w:t>
      </w:r>
      <w:r w:rsidR="00B756EE">
        <w:rPr>
          <w:rFonts w:ascii="標楷體" w:eastAsia="標楷體" w:hAnsi="標楷體" w:hint="eastAsia"/>
          <w:b/>
          <w:color w:val="000000"/>
          <w:sz w:val="36"/>
          <w:szCs w:val="36"/>
        </w:rPr>
        <w:t>署</w:t>
      </w:r>
    </w:p>
    <w:p w:rsidR="0035012E" w:rsidRPr="00653FB3" w:rsidRDefault="00693103" w:rsidP="00653FB3">
      <w:pPr>
        <w:spacing w:line="0" w:lineRule="atLeast"/>
        <w:ind w:leftChars="-93" w:left="-22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生命教育系列-</w:t>
      </w:r>
      <w:r w:rsidR="00512082">
        <w:rPr>
          <w:rFonts w:ascii="標楷體" w:eastAsia="標楷體" w:hAnsi="標楷體" w:hint="eastAsia"/>
          <w:b/>
          <w:color w:val="000000"/>
          <w:sz w:val="36"/>
          <w:szCs w:val="36"/>
        </w:rPr>
        <w:t>108年「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生命教育繪本讀書會</w:t>
      </w:r>
      <w:r w:rsidR="00512082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團體</w:t>
      </w:r>
      <w:r w:rsidR="002F68AE" w:rsidRPr="002F68AE">
        <w:rPr>
          <w:rFonts w:ascii="標楷體" w:eastAsia="標楷體" w:hAnsi="標楷體" w:hint="eastAsia"/>
          <w:b/>
          <w:color w:val="000000"/>
          <w:sz w:val="36"/>
          <w:szCs w:val="36"/>
        </w:rPr>
        <w:t>活動</w:t>
      </w:r>
      <w:r w:rsidR="000A7F71" w:rsidRPr="000A7F71">
        <w:rPr>
          <w:rFonts w:ascii="標楷體" w:eastAsia="標楷體" w:hAnsi="標楷體" w:hint="eastAsia"/>
          <w:b/>
          <w:color w:val="000000"/>
          <w:sz w:val="36"/>
          <w:szCs w:val="36"/>
        </w:rPr>
        <w:t>執行成果</w:t>
      </w:r>
      <w:r w:rsidR="006B46A5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簡</w:t>
      </w:r>
      <w:r w:rsidR="0035012E" w:rsidRPr="000A7F71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表</w:t>
      </w:r>
    </w:p>
    <w:p w:rsidR="0035012E" w:rsidRDefault="0035012E" w:rsidP="00C538C2">
      <w:pPr>
        <w:spacing w:line="0" w:lineRule="atLeast"/>
        <w:jc w:val="right"/>
        <w:rPr>
          <w:rFonts w:ascii="標楷體" w:eastAsia="標楷體" w:hAnsi="標楷體"/>
          <w:b/>
          <w:bCs/>
        </w:rPr>
      </w:pPr>
    </w:p>
    <w:tbl>
      <w:tblPr>
        <w:tblW w:w="91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4"/>
        <w:gridCol w:w="7486"/>
      </w:tblGrid>
      <w:tr w:rsidR="002F68AE" w:rsidTr="00693103">
        <w:trPr>
          <w:trHeight w:val="581"/>
        </w:trPr>
        <w:tc>
          <w:tcPr>
            <w:tcW w:w="1694" w:type="dxa"/>
            <w:vAlign w:val="center"/>
          </w:tcPr>
          <w:p w:rsidR="002F68AE" w:rsidRDefault="002F68AE" w:rsidP="003B36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 檢 署</w:t>
            </w:r>
          </w:p>
          <w:p w:rsidR="002F68AE" w:rsidRDefault="002F68AE" w:rsidP="003B36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  <w:tc>
          <w:tcPr>
            <w:tcW w:w="7486" w:type="dxa"/>
            <w:vAlign w:val="center"/>
          </w:tcPr>
          <w:p w:rsidR="002F68AE" w:rsidRPr="00B65BC4" w:rsidRDefault="00693103" w:rsidP="00927BB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生命教育系列-</w:t>
            </w:r>
            <w:r w:rsidR="00512082">
              <w:rPr>
                <w:rFonts w:ascii="標楷體" w:eastAsia="標楷體" w:hAnsi="標楷體" w:hint="eastAsia"/>
                <w:sz w:val="28"/>
                <w:szCs w:val="28"/>
              </w:rPr>
              <w:t>108年「生命教育繪本讀書會」團體活動</w:t>
            </w:r>
          </w:p>
        </w:tc>
      </w:tr>
      <w:tr w:rsidR="002F68AE" w:rsidTr="00693103">
        <w:trPr>
          <w:trHeight w:val="1471"/>
        </w:trPr>
        <w:tc>
          <w:tcPr>
            <w:tcW w:w="1694" w:type="dxa"/>
            <w:vAlign w:val="center"/>
          </w:tcPr>
          <w:p w:rsidR="002F68AE" w:rsidRDefault="002F68AE" w:rsidP="006812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辦理期間</w:t>
            </w:r>
          </w:p>
        </w:tc>
        <w:tc>
          <w:tcPr>
            <w:tcW w:w="7486" w:type="dxa"/>
            <w:vAlign w:val="center"/>
          </w:tcPr>
          <w:p w:rsidR="00693103" w:rsidRDefault="00693103" w:rsidP="006931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108年2月14日及108年2月21日(星期四)</w:t>
            </w:r>
          </w:p>
          <w:p w:rsidR="002F68AE" w:rsidRPr="00E94B4E" w:rsidRDefault="00644B2B" w:rsidP="0069310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分別</w:t>
            </w:r>
            <w:r w:rsidR="00693103">
              <w:rPr>
                <w:rFonts w:ascii="標楷體" w:eastAsia="標楷體" w:hAnsi="標楷體" w:hint="eastAsia"/>
                <w:sz w:val="28"/>
                <w:szCs w:val="28"/>
              </w:rPr>
              <w:t>區分上午2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場及</w:t>
            </w:r>
            <w:r w:rsidR="00693103">
              <w:rPr>
                <w:rFonts w:ascii="標楷體" w:eastAsia="標楷體" w:hAnsi="標楷體" w:hint="eastAsia"/>
                <w:sz w:val="28"/>
                <w:szCs w:val="28"/>
              </w:rPr>
              <w:t>下午2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場，</w:t>
            </w:r>
            <w:r w:rsidR="0069310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DE0F9B">
              <w:rPr>
                <w:rFonts w:ascii="標楷體" w:eastAsia="標楷體" w:hAnsi="標楷體" w:hint="eastAsia"/>
                <w:sz w:val="28"/>
                <w:szCs w:val="28"/>
              </w:rPr>
              <w:t>2天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DE0F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93103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</w:tr>
      <w:tr w:rsidR="00806D4B" w:rsidTr="00693103">
        <w:trPr>
          <w:trHeight w:val="1970"/>
        </w:trPr>
        <w:tc>
          <w:tcPr>
            <w:tcW w:w="1694" w:type="dxa"/>
            <w:vAlign w:val="center"/>
          </w:tcPr>
          <w:p w:rsidR="00806D4B" w:rsidRDefault="00806D4B" w:rsidP="006812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r w:rsidRPr="00EB54F8">
              <w:rPr>
                <w:rFonts w:ascii="標楷體" w:eastAsia="標楷體" w:hAnsi="標楷體" w:hint="eastAsia"/>
                <w:sz w:val="28"/>
              </w:rPr>
              <w:t>活</w:t>
            </w:r>
          </w:p>
          <w:p w:rsidR="00806D4B" w:rsidRDefault="00806D4B" w:rsidP="001422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</w:t>
            </w:r>
            <w:r w:rsidRPr="00EB54F8">
              <w:rPr>
                <w:rFonts w:ascii="標楷體" w:eastAsia="標楷體" w:hAnsi="標楷體" w:hint="eastAsia"/>
                <w:sz w:val="28"/>
              </w:rPr>
              <w:t>辦理方式</w:t>
            </w:r>
          </w:p>
        </w:tc>
        <w:tc>
          <w:tcPr>
            <w:tcW w:w="7486" w:type="dxa"/>
            <w:vAlign w:val="center"/>
          </w:tcPr>
          <w:p w:rsidR="00B1249C" w:rsidRDefault="00806D4B" w:rsidP="003247B5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r w:rsidRPr="00F26E13">
              <w:rPr>
                <w:rFonts w:ascii="標楷體" w:eastAsia="標楷體" w:hAnsi="標楷體" w:hint="eastAsia"/>
                <w:sz w:val="28"/>
              </w:rPr>
              <w:t>講座</w:t>
            </w:r>
          </w:p>
          <w:p w:rsidR="00806D4B" w:rsidRPr="00B1249C" w:rsidRDefault="00693103" w:rsidP="0069310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251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52"/>
            </w:r>
            <w:r w:rsidR="00806D4B" w:rsidRPr="00B1249C">
              <w:rPr>
                <w:rFonts w:ascii="標楷體" w:eastAsia="標楷體" w:hAnsi="標楷體" w:hint="eastAsia"/>
                <w:sz w:val="28"/>
              </w:rPr>
              <w:t>生命教育活動</w:t>
            </w:r>
          </w:p>
          <w:p w:rsidR="00693103" w:rsidRDefault="00806D4B" w:rsidP="00693103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r w:rsidRPr="00F26E13">
              <w:rPr>
                <w:rFonts w:ascii="標楷體" w:eastAsia="標楷體" w:hAnsi="標楷體" w:hint="eastAsia"/>
                <w:sz w:val="28"/>
              </w:rPr>
              <w:t>諮商輔導團體</w:t>
            </w:r>
          </w:p>
          <w:p w:rsidR="00806D4B" w:rsidRDefault="00806D4B" w:rsidP="00693103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其他類：__________________</w:t>
            </w:r>
          </w:p>
        </w:tc>
      </w:tr>
      <w:tr w:rsidR="00806D4B" w:rsidTr="00693103">
        <w:trPr>
          <w:trHeight w:val="1321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806D4B" w:rsidRDefault="00806D4B" w:rsidP="00806D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活動簡介</w:t>
            </w:r>
          </w:p>
        </w:tc>
        <w:tc>
          <w:tcPr>
            <w:tcW w:w="7486" w:type="dxa"/>
            <w:tcBorders>
              <w:top w:val="single" w:sz="4" w:space="0" w:color="auto"/>
            </w:tcBorders>
            <w:vAlign w:val="center"/>
          </w:tcPr>
          <w:p w:rsidR="00693103" w:rsidRDefault="00693103" w:rsidP="00693103">
            <w:pPr>
              <w:pStyle w:val="a6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結合每月受保護管束人報到時間實施生命教育系列-生命教育繪本讀書會，分批進行，區分上午2場，下午2場。</w:t>
            </w:r>
          </w:p>
          <w:p w:rsidR="00693103" w:rsidRPr="00693103" w:rsidRDefault="00693103" w:rsidP="00693103">
            <w:pPr>
              <w:pStyle w:val="a6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3103">
              <w:rPr>
                <w:rFonts w:ascii="標楷體" w:eastAsia="標楷體" w:hAnsi="標楷體" w:hint="eastAsia"/>
                <w:bCs/>
                <w:sz w:val="28"/>
                <w:szCs w:val="28"/>
              </w:rPr>
              <w:t>由蔡觀護人導讀生命教育繪本-如果你是雨，你願意下在哪裡？深入受保護管束人內心，思考平時對於渺小事物的省思，進而受保護管束人了解，人生不是取決於你擁有什麼，而是取決於你的身邊有誰，和你有多少愛，如果是你，你可以做些什麼？</w:t>
            </w:r>
          </w:p>
          <w:p w:rsidR="00693103" w:rsidRDefault="00693103" w:rsidP="00693103">
            <w:pPr>
              <w:pStyle w:val="a6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3103">
              <w:rPr>
                <w:rFonts w:ascii="標楷體" w:eastAsia="標楷體" w:hAnsi="標楷體" w:hint="eastAsia"/>
                <w:sz w:val="28"/>
                <w:szCs w:val="28"/>
              </w:rPr>
              <w:t>其中1場次邀請更生保護會花蓮分會徐敏娥主任與受保護管束人共同閱讀，互相分享繪本對內心的啟發及感想，並提供受保護管束人服務內容。</w:t>
            </w:r>
          </w:p>
          <w:p w:rsidR="00693103" w:rsidRPr="00693103" w:rsidRDefault="00693103" w:rsidP="00693103">
            <w:pPr>
              <w:pStyle w:val="a6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3103">
              <w:rPr>
                <w:rFonts w:ascii="標楷體" w:eastAsia="標楷體" w:hAnsi="標楷體" w:hint="eastAsia"/>
                <w:bCs/>
                <w:sz w:val="28"/>
                <w:szCs w:val="28"/>
              </w:rPr>
              <w:t>因近期</w:t>
            </w:r>
            <w:r w:rsidRPr="00693103">
              <w:rPr>
                <w:rFonts w:ascii="標楷體" w:eastAsia="標楷體" w:hAnsi="標楷體"/>
                <w:bCs/>
                <w:sz w:val="28"/>
                <w:szCs w:val="28"/>
              </w:rPr>
              <w:t>酒駕事件頻傳，毀害無數家庭，</w:t>
            </w:r>
            <w:r w:rsidRPr="00693103">
              <w:rPr>
                <w:rFonts w:ascii="標楷體" w:eastAsia="標楷體" w:hAnsi="標楷體" w:hint="eastAsia"/>
                <w:bCs/>
                <w:sz w:val="28"/>
                <w:szCs w:val="28"/>
              </w:rPr>
              <w:t>於課程後特別對受保護管束人宣導</w:t>
            </w:r>
            <w:r w:rsidRPr="00693103">
              <w:rPr>
                <w:rFonts w:ascii="標楷體" w:eastAsia="標楷體" w:hAnsi="標楷體"/>
                <w:bCs/>
                <w:sz w:val="28"/>
                <w:szCs w:val="28"/>
              </w:rPr>
              <w:t>目前法務部已著手研議修法，打算將酒駕致死行為改採「殺人罪」究責，並擬用酒測值0.75mg/L為基準，區別酒駕殺人與公共危險罪的不同，</w:t>
            </w:r>
            <w:r w:rsidRPr="00693103">
              <w:rPr>
                <w:rFonts w:ascii="標楷體" w:eastAsia="標楷體" w:hAnsi="標楷體" w:hint="eastAsia"/>
                <w:bCs/>
                <w:sz w:val="28"/>
                <w:szCs w:val="28"/>
              </w:rPr>
              <w:t>提醒切勿酒駕，避免假釋或緩刑付保護管束遭撤。</w:t>
            </w:r>
          </w:p>
          <w:p w:rsidR="00693103" w:rsidRPr="002F68AE" w:rsidRDefault="00693103" w:rsidP="00693103">
            <w:pPr>
              <w:pStyle w:val="a6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於課程後，請受保護管束人填寫心得回饋單，以文字表達讀書會後之想法及感觸。</w:t>
            </w:r>
          </w:p>
        </w:tc>
      </w:tr>
      <w:tr w:rsidR="00806D4B" w:rsidTr="00693103">
        <w:trPr>
          <w:trHeight w:val="1095"/>
        </w:trPr>
        <w:tc>
          <w:tcPr>
            <w:tcW w:w="1694" w:type="dxa"/>
            <w:vAlign w:val="center"/>
          </w:tcPr>
          <w:p w:rsidR="00806D4B" w:rsidRDefault="00806D4B" w:rsidP="003B36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經費來源</w:t>
            </w:r>
          </w:p>
        </w:tc>
        <w:tc>
          <w:tcPr>
            <w:tcW w:w="7486" w:type="dxa"/>
            <w:vAlign w:val="center"/>
          </w:tcPr>
          <w:p w:rsidR="00806D4B" w:rsidRDefault="002F68AE" w:rsidP="00FC2C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F68A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06D4B">
              <w:rPr>
                <w:rFonts w:ascii="標楷體" w:eastAsia="標楷體" w:hAnsi="標楷體" w:hint="eastAsia"/>
                <w:sz w:val="28"/>
              </w:rPr>
              <w:t>A.</w:t>
            </w:r>
            <w:r w:rsidR="00806D4B" w:rsidRPr="00F26E13">
              <w:rPr>
                <w:rFonts w:ascii="標楷體" w:eastAsia="標楷體" w:hAnsi="標楷體" w:hint="eastAsia"/>
                <w:sz w:val="28"/>
              </w:rPr>
              <w:t>緩起訴處分金</w:t>
            </w:r>
            <w:r w:rsidR="00806D4B">
              <w:rPr>
                <w:rFonts w:ascii="標楷體" w:eastAsia="標楷體" w:hAnsi="標楷體" w:hint="eastAsia"/>
                <w:sz w:val="28"/>
              </w:rPr>
              <w:t>，計新臺幣</w:t>
            </w:r>
            <w:r w:rsidR="00FC2C36" w:rsidRPr="00FC2C36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806D4B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806D4B" w:rsidRPr="00F26E13" w:rsidRDefault="00806D4B" w:rsidP="007879CB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B.</w:t>
            </w:r>
            <w:r w:rsidRPr="00F26E13">
              <w:rPr>
                <w:rFonts w:ascii="標楷體" w:eastAsia="標楷體" w:hAnsi="標楷體" w:hint="eastAsia"/>
                <w:sz w:val="28"/>
              </w:rPr>
              <w:t>地檢署預算</w:t>
            </w:r>
            <w:r>
              <w:rPr>
                <w:rFonts w:ascii="標楷體" w:eastAsia="標楷體" w:hAnsi="標楷體" w:hint="eastAsia"/>
                <w:sz w:val="28"/>
              </w:rPr>
              <w:t>，計新臺幣</w:t>
            </w:r>
            <w:r w:rsidRPr="00F26E13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F26E13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806D4B" w:rsidRDefault="00806D4B" w:rsidP="007879CB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C.</w:t>
            </w:r>
            <w:r w:rsidRPr="00F26E13">
              <w:rPr>
                <w:rFonts w:ascii="標楷體" w:eastAsia="標楷體" w:hAnsi="標楷體" w:hint="eastAsia"/>
                <w:sz w:val="28"/>
              </w:rPr>
              <w:t>其他經費來源</w:t>
            </w:r>
            <w:r>
              <w:rPr>
                <w:rFonts w:ascii="標楷體" w:eastAsia="標楷體" w:hAnsi="標楷體" w:hint="eastAsia"/>
                <w:sz w:val="28"/>
              </w:rPr>
              <w:t>，計新臺幣</w:t>
            </w:r>
            <w:r w:rsidRPr="00F26E13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F26E13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806D4B" w:rsidRDefault="00806D4B" w:rsidP="00FC2C36">
            <w:pPr>
              <w:spacing w:line="500" w:lineRule="exact"/>
              <w:ind w:firstLineChars="126" w:firstLine="35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D.以上經費總額共計</w:t>
            </w:r>
            <w:r w:rsidR="00FC2C36" w:rsidRPr="00FC2C36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2F68A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693103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="002F68AE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元（D=A+B+C）</w:t>
            </w:r>
          </w:p>
        </w:tc>
      </w:tr>
      <w:tr w:rsidR="00806D4B" w:rsidTr="00693103">
        <w:trPr>
          <w:trHeight w:val="1781"/>
        </w:trPr>
        <w:tc>
          <w:tcPr>
            <w:tcW w:w="1694" w:type="dxa"/>
            <w:vAlign w:val="center"/>
          </w:tcPr>
          <w:p w:rsidR="00806D4B" w:rsidRDefault="00806D4B" w:rsidP="003B36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實施成效</w:t>
            </w:r>
          </w:p>
        </w:tc>
        <w:tc>
          <w:tcPr>
            <w:tcW w:w="7486" w:type="dxa"/>
            <w:vAlign w:val="center"/>
          </w:tcPr>
          <w:p w:rsidR="00693103" w:rsidRDefault="00693103" w:rsidP="00693103">
            <w:pPr>
              <w:pStyle w:val="a6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F3B">
              <w:rPr>
                <w:rFonts w:ascii="標楷體" w:eastAsia="標楷體" w:hAnsi="標楷體" w:hint="eastAsia"/>
                <w:sz w:val="28"/>
                <w:szCs w:val="28"/>
              </w:rPr>
              <w:t>本次活動參與人數計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Pr="00FA6F3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，調查人數計44人</w:t>
            </w:r>
            <w:r w:rsidRPr="00FA6F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FA6F3B" w:rsidRDefault="00693103" w:rsidP="00693103">
            <w:pPr>
              <w:pStyle w:val="a6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F3B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人，女：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年齡：20歲以下：2人、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21－</w:t>
            </w:r>
            <w:r w:rsidRPr="006F171F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歲：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人，31－</w:t>
            </w:r>
            <w:r w:rsidRPr="006F171F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：7人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，41－</w:t>
            </w:r>
            <w:r w:rsidRPr="006F171F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歲：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人，</w:t>
            </w:r>
            <w:r w:rsidRPr="006F171F">
              <w:rPr>
                <w:rFonts w:ascii="標楷體" w:eastAsia="標楷體" w:hAnsi="標楷體"/>
                <w:sz w:val="28"/>
                <w:szCs w:val="28"/>
              </w:rPr>
              <w:t>51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歲以上：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小學以下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：4人，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：8人，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：27人，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：5人。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參與人員均為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受保護管束人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512082">
            <w:pPr>
              <w:pStyle w:val="a6"/>
              <w:numPr>
                <w:ilvl w:val="0"/>
                <w:numId w:val="19"/>
              </w:numPr>
              <w:spacing w:beforeLines="25" w:afterLines="25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課程實施成效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本次活動內容深淺程度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：77%的個案覺得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適中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，14%的個案覺得有點簡單，9%的個案覺得太簡單。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本次活動內容認同程度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：82%的個案表示完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全認同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，14%的個案表示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有點認同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，5%的個案表示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本次活動整體滿意程度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：89%的個案表示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，7%的個案表示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有點滿意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，5%的個案表示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尚可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本次活動內容實踐程度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：48%的個案表示會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努力去實踐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，23%的個案表示會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盡量去實踐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，30%的個案表示能做的就做。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本次活動後收穫程度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：61%的個案表示收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穫很大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，39%的個案表示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有一點收穫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參與本次活動對個人身心成長有無幫助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：66%的個案表示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很有幫助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，34%的個案表示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有幫助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參與本次活動對個人家庭安排有無幫助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：57%的個案表示很有幫助，41%的個案表示有幫助，2%的個案表示無幫助。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參與本次活動對個人工作穩定有無幫助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：55%的個案表示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很有幫助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，39%的個案表示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有幫助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，7%的個案表示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無幫助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本次課程的感覺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：34%的個案表示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喜悅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，32%的個案表示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溫馨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，34%的個案表示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輕鬆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Pr="006F171F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以前是否曾經參與就業輔導等活動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？52%的個案表示有參參加過，48%的個案表示未參加過。</w:t>
            </w:r>
          </w:p>
          <w:p w:rsidR="00693103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認為就業輔導活動值得推廣嗎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？98%的個案表示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值得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推廣，2%的個案表示</w:t>
            </w:r>
            <w:r w:rsidRPr="006F171F">
              <w:rPr>
                <w:rFonts w:ascii="標楷體" w:eastAsia="標楷體" w:hAnsi="標楷體" w:hint="eastAsia"/>
                <w:sz w:val="28"/>
                <w:szCs w:val="28"/>
              </w:rPr>
              <w:t>無意見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93103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課程中，學到了什麼？</w:t>
            </w:r>
          </w:p>
          <w:p w:rsidR="00693103" w:rsidRPr="00072C2D" w:rsidRDefault="00693103" w:rsidP="00693103">
            <w:pPr>
              <w:pStyle w:val="a6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會開始思考如何幫助人、重要性；困環境中學習堅強生存；珍惜更小的生命，才是真正的愛；幫助他人不一定要用金錢，也可用其他方式；在好環境的台灣應要知足；人生不是擁有什麼，而是身邊有誰，如何分享愛；難民區人民生活困苦，但為了生命努力活著，而生處在台灣更應對自己好一點；不要吝於付出；小東西就應該滿足，而不是予取予求，更要懂得分享；要懂得愛自己愛別人；人在福中要知足。</w:t>
            </w:r>
          </w:p>
          <w:p w:rsidR="00693103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課程後，有何感想？</w:t>
            </w:r>
          </w:p>
          <w:p w:rsidR="002E7211" w:rsidRPr="002F68AE" w:rsidRDefault="00693103" w:rsidP="00693103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56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生活要懂得感恩；不浪費食物、愛惜台灣；覺得自己生長環境很幸運；非洲小孩很可憐，但也很大方；人生是自己的，要有好人生就要自己加油；珍惜現在庸有的人、事、物；有機會幫助困苦的難民，可從捐發票開始；感受他人的苦，珍惜自己擁有的；透過讀書會才知道原來有這麼多孩子生活困難；施比受更有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06D4B" w:rsidTr="00693103">
        <w:trPr>
          <w:trHeight w:val="1256"/>
        </w:trPr>
        <w:tc>
          <w:tcPr>
            <w:tcW w:w="1694" w:type="dxa"/>
            <w:vAlign w:val="center"/>
          </w:tcPr>
          <w:p w:rsidR="00806D4B" w:rsidRDefault="00921A9B" w:rsidP="003B361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備註</w:t>
            </w:r>
          </w:p>
        </w:tc>
        <w:tc>
          <w:tcPr>
            <w:tcW w:w="7486" w:type="dxa"/>
            <w:vAlign w:val="center"/>
          </w:tcPr>
          <w:p w:rsidR="00806D4B" w:rsidRPr="006F3366" w:rsidRDefault="00806D4B" w:rsidP="00C56DB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5012E" w:rsidRDefault="0035012E"/>
    <w:sectPr w:rsidR="0035012E" w:rsidSect="006B46A5">
      <w:pgSz w:w="11906" w:h="16838"/>
      <w:pgMar w:top="539" w:right="1106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1A" w:rsidRDefault="00FB431A">
      <w:r>
        <w:separator/>
      </w:r>
    </w:p>
  </w:endnote>
  <w:endnote w:type="continuationSeparator" w:id="0">
    <w:p w:rsidR="00FB431A" w:rsidRDefault="00FB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1A" w:rsidRDefault="00FB431A">
      <w:r>
        <w:separator/>
      </w:r>
    </w:p>
  </w:footnote>
  <w:footnote w:type="continuationSeparator" w:id="0">
    <w:p w:rsidR="00FB431A" w:rsidRDefault="00FB4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E06"/>
    <w:multiLevelType w:val="hybridMultilevel"/>
    <w:tmpl w:val="836E79A2"/>
    <w:lvl w:ilvl="0" w:tplc="C05C1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13681"/>
    <w:multiLevelType w:val="hybridMultilevel"/>
    <w:tmpl w:val="02946308"/>
    <w:lvl w:ilvl="0" w:tplc="DBD28A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14021"/>
    <w:multiLevelType w:val="hybridMultilevel"/>
    <w:tmpl w:val="8EBC5072"/>
    <w:lvl w:ilvl="0" w:tplc="986CD0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D3F6834"/>
    <w:multiLevelType w:val="hybridMultilevel"/>
    <w:tmpl w:val="E67E1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F32AF1"/>
    <w:multiLevelType w:val="hybridMultilevel"/>
    <w:tmpl w:val="584E0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F303B"/>
    <w:multiLevelType w:val="hybridMultilevel"/>
    <w:tmpl w:val="0A802DB4"/>
    <w:lvl w:ilvl="0" w:tplc="BE9271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6DD1D02"/>
    <w:multiLevelType w:val="hybridMultilevel"/>
    <w:tmpl w:val="CDA4C6D4"/>
    <w:lvl w:ilvl="0" w:tplc="13E82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A36B52"/>
    <w:multiLevelType w:val="hybridMultilevel"/>
    <w:tmpl w:val="F02C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B7180"/>
    <w:multiLevelType w:val="hybridMultilevel"/>
    <w:tmpl w:val="28F214B0"/>
    <w:lvl w:ilvl="0" w:tplc="4942F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F1454"/>
    <w:multiLevelType w:val="hybridMultilevel"/>
    <w:tmpl w:val="687CCEBE"/>
    <w:lvl w:ilvl="0" w:tplc="CB52A37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983FB0"/>
    <w:multiLevelType w:val="hybridMultilevel"/>
    <w:tmpl w:val="4F40E352"/>
    <w:lvl w:ilvl="0" w:tplc="7DD28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>
    <w:nsid w:val="3AE52114"/>
    <w:multiLevelType w:val="hybridMultilevel"/>
    <w:tmpl w:val="43C68EAC"/>
    <w:lvl w:ilvl="0" w:tplc="219A9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53193E"/>
    <w:multiLevelType w:val="hybridMultilevel"/>
    <w:tmpl w:val="6E9CE4EC"/>
    <w:lvl w:ilvl="0" w:tplc="4EA0B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5E39FD"/>
    <w:multiLevelType w:val="hybridMultilevel"/>
    <w:tmpl w:val="A7529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695987"/>
    <w:multiLevelType w:val="hybridMultilevel"/>
    <w:tmpl w:val="D7B86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251D88"/>
    <w:multiLevelType w:val="hybridMultilevel"/>
    <w:tmpl w:val="3E500242"/>
    <w:lvl w:ilvl="0" w:tplc="E4B8F4DA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4BD1518D"/>
    <w:multiLevelType w:val="hybridMultilevel"/>
    <w:tmpl w:val="58566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0D5E75"/>
    <w:multiLevelType w:val="hybridMultilevel"/>
    <w:tmpl w:val="365CCCB0"/>
    <w:lvl w:ilvl="0" w:tplc="0E5889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BC71AD"/>
    <w:multiLevelType w:val="hybridMultilevel"/>
    <w:tmpl w:val="D83C2FE8"/>
    <w:lvl w:ilvl="0" w:tplc="0CAA5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4D4762"/>
    <w:multiLevelType w:val="hybridMultilevel"/>
    <w:tmpl w:val="8946E640"/>
    <w:lvl w:ilvl="0" w:tplc="560C8D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8DC3C48"/>
    <w:multiLevelType w:val="hybridMultilevel"/>
    <w:tmpl w:val="B9DE14AE"/>
    <w:lvl w:ilvl="0" w:tplc="612AFA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CF03E7A"/>
    <w:multiLevelType w:val="hybridMultilevel"/>
    <w:tmpl w:val="C2BE8A10"/>
    <w:lvl w:ilvl="0" w:tplc="B40814A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1B243C8"/>
    <w:multiLevelType w:val="hybridMultilevel"/>
    <w:tmpl w:val="C8B2CEE6"/>
    <w:lvl w:ilvl="0" w:tplc="B9929B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45D04B1"/>
    <w:multiLevelType w:val="hybridMultilevel"/>
    <w:tmpl w:val="9CA289C2"/>
    <w:lvl w:ilvl="0" w:tplc="2CEE06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76126697"/>
    <w:multiLevelType w:val="hybridMultilevel"/>
    <w:tmpl w:val="836E79A2"/>
    <w:lvl w:ilvl="0" w:tplc="C05C1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C478D6"/>
    <w:multiLevelType w:val="hybridMultilevel"/>
    <w:tmpl w:val="16C28B40"/>
    <w:lvl w:ilvl="0" w:tplc="E4B8F4D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1"/>
  </w:num>
  <w:num w:numId="5">
    <w:abstractNumId w:val="8"/>
  </w:num>
  <w:num w:numId="6">
    <w:abstractNumId w:val="1"/>
  </w:num>
  <w:num w:numId="7">
    <w:abstractNumId w:val="18"/>
  </w:num>
  <w:num w:numId="8">
    <w:abstractNumId w:val="25"/>
  </w:num>
  <w:num w:numId="9">
    <w:abstractNumId w:val="14"/>
  </w:num>
  <w:num w:numId="10">
    <w:abstractNumId w:val="15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10"/>
  </w:num>
  <w:num w:numId="18">
    <w:abstractNumId w:val="9"/>
  </w:num>
  <w:num w:numId="19">
    <w:abstractNumId w:val="6"/>
  </w:num>
  <w:num w:numId="20">
    <w:abstractNumId w:val="13"/>
  </w:num>
  <w:num w:numId="21">
    <w:abstractNumId w:val="4"/>
  </w:num>
  <w:num w:numId="22">
    <w:abstractNumId w:val="11"/>
  </w:num>
  <w:num w:numId="23">
    <w:abstractNumId w:val="24"/>
  </w:num>
  <w:num w:numId="24">
    <w:abstractNumId w:val="3"/>
  </w:num>
  <w:num w:numId="25">
    <w:abstractNumId w:val="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498"/>
    <w:rsid w:val="00072B23"/>
    <w:rsid w:val="000A7F71"/>
    <w:rsid w:val="000B604C"/>
    <w:rsid w:val="000C7681"/>
    <w:rsid w:val="000F2089"/>
    <w:rsid w:val="00102C68"/>
    <w:rsid w:val="0014222D"/>
    <w:rsid w:val="00145DDC"/>
    <w:rsid w:val="00155A66"/>
    <w:rsid w:val="001678CB"/>
    <w:rsid w:val="00182200"/>
    <w:rsid w:val="001C40F7"/>
    <w:rsid w:val="001D0F2B"/>
    <w:rsid w:val="001F77E9"/>
    <w:rsid w:val="001F7AA0"/>
    <w:rsid w:val="0022551E"/>
    <w:rsid w:val="00231DCD"/>
    <w:rsid w:val="00232BBB"/>
    <w:rsid w:val="00264A6F"/>
    <w:rsid w:val="002B02A4"/>
    <w:rsid w:val="002B2920"/>
    <w:rsid w:val="002B3802"/>
    <w:rsid w:val="002D5285"/>
    <w:rsid w:val="002D6C26"/>
    <w:rsid w:val="002E7211"/>
    <w:rsid w:val="002F68AE"/>
    <w:rsid w:val="003247B5"/>
    <w:rsid w:val="003409CF"/>
    <w:rsid w:val="003444AB"/>
    <w:rsid w:val="0035012E"/>
    <w:rsid w:val="00354D8A"/>
    <w:rsid w:val="00362518"/>
    <w:rsid w:val="00387978"/>
    <w:rsid w:val="003A6234"/>
    <w:rsid w:val="003B3615"/>
    <w:rsid w:val="003D6576"/>
    <w:rsid w:val="003E7563"/>
    <w:rsid w:val="003F4696"/>
    <w:rsid w:val="004009E7"/>
    <w:rsid w:val="00430BBE"/>
    <w:rsid w:val="00436877"/>
    <w:rsid w:val="00462280"/>
    <w:rsid w:val="004964D8"/>
    <w:rsid w:val="004B1BC7"/>
    <w:rsid w:val="004C7319"/>
    <w:rsid w:val="00501CD7"/>
    <w:rsid w:val="00512082"/>
    <w:rsid w:val="005225A8"/>
    <w:rsid w:val="005403BF"/>
    <w:rsid w:val="0055391B"/>
    <w:rsid w:val="00585423"/>
    <w:rsid w:val="00590FDF"/>
    <w:rsid w:val="0059782C"/>
    <w:rsid w:val="005A2D99"/>
    <w:rsid w:val="005C0CC0"/>
    <w:rsid w:val="005C39B4"/>
    <w:rsid w:val="005D2A5E"/>
    <w:rsid w:val="0062623E"/>
    <w:rsid w:val="00644B2B"/>
    <w:rsid w:val="006522E9"/>
    <w:rsid w:val="00653FB3"/>
    <w:rsid w:val="00655087"/>
    <w:rsid w:val="0066223B"/>
    <w:rsid w:val="006812B1"/>
    <w:rsid w:val="00684588"/>
    <w:rsid w:val="00693103"/>
    <w:rsid w:val="0069695B"/>
    <w:rsid w:val="006B46A5"/>
    <w:rsid w:val="006B581F"/>
    <w:rsid w:val="006C0A82"/>
    <w:rsid w:val="006F3366"/>
    <w:rsid w:val="00716183"/>
    <w:rsid w:val="00742EBD"/>
    <w:rsid w:val="00773584"/>
    <w:rsid w:val="007754AC"/>
    <w:rsid w:val="007879CB"/>
    <w:rsid w:val="0079088D"/>
    <w:rsid w:val="00806D4B"/>
    <w:rsid w:val="00835172"/>
    <w:rsid w:val="00845A94"/>
    <w:rsid w:val="00846AB6"/>
    <w:rsid w:val="00852929"/>
    <w:rsid w:val="00867605"/>
    <w:rsid w:val="008B2444"/>
    <w:rsid w:val="008C02F7"/>
    <w:rsid w:val="008D021C"/>
    <w:rsid w:val="00907966"/>
    <w:rsid w:val="0091130B"/>
    <w:rsid w:val="00921684"/>
    <w:rsid w:val="00921A9B"/>
    <w:rsid w:val="009554CD"/>
    <w:rsid w:val="0097164A"/>
    <w:rsid w:val="009C0D8F"/>
    <w:rsid w:val="00A07E27"/>
    <w:rsid w:val="00A16F1D"/>
    <w:rsid w:val="00A647A9"/>
    <w:rsid w:val="00A65414"/>
    <w:rsid w:val="00A72550"/>
    <w:rsid w:val="00A85D12"/>
    <w:rsid w:val="00AD5841"/>
    <w:rsid w:val="00B1249C"/>
    <w:rsid w:val="00B16D36"/>
    <w:rsid w:val="00B32963"/>
    <w:rsid w:val="00B4289A"/>
    <w:rsid w:val="00B756EE"/>
    <w:rsid w:val="00BF644A"/>
    <w:rsid w:val="00C538C2"/>
    <w:rsid w:val="00C56DBD"/>
    <w:rsid w:val="00C711DB"/>
    <w:rsid w:val="00C8556C"/>
    <w:rsid w:val="00C92C52"/>
    <w:rsid w:val="00CA4118"/>
    <w:rsid w:val="00CD6C58"/>
    <w:rsid w:val="00CE78C9"/>
    <w:rsid w:val="00CF4148"/>
    <w:rsid w:val="00CF5B4A"/>
    <w:rsid w:val="00D05ED5"/>
    <w:rsid w:val="00D073D3"/>
    <w:rsid w:val="00D211C7"/>
    <w:rsid w:val="00D51717"/>
    <w:rsid w:val="00D675DA"/>
    <w:rsid w:val="00D87F0B"/>
    <w:rsid w:val="00D94851"/>
    <w:rsid w:val="00DA3498"/>
    <w:rsid w:val="00DB134C"/>
    <w:rsid w:val="00DD479E"/>
    <w:rsid w:val="00DE0F9B"/>
    <w:rsid w:val="00DF74F8"/>
    <w:rsid w:val="00E21100"/>
    <w:rsid w:val="00E36005"/>
    <w:rsid w:val="00E82480"/>
    <w:rsid w:val="00EB54F8"/>
    <w:rsid w:val="00EC46AC"/>
    <w:rsid w:val="00EE4127"/>
    <w:rsid w:val="00EE50F3"/>
    <w:rsid w:val="00EF2227"/>
    <w:rsid w:val="00F02642"/>
    <w:rsid w:val="00F212BF"/>
    <w:rsid w:val="00F2159A"/>
    <w:rsid w:val="00F26E13"/>
    <w:rsid w:val="00F42C79"/>
    <w:rsid w:val="00F647C4"/>
    <w:rsid w:val="00FA2008"/>
    <w:rsid w:val="00FB431A"/>
    <w:rsid w:val="00FC0548"/>
    <w:rsid w:val="00FC2C36"/>
    <w:rsid w:val="00FF35E7"/>
    <w:rsid w:val="00F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1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3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82200"/>
    <w:pPr>
      <w:spacing w:line="0" w:lineRule="atLeast"/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rsid w:val="0032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247B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45A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sid w:val="00A85D1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7102-C0A7-4A40-B8A0-2DD22C26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96年受保護管束人團體諮商與團體治療辦理情形調查表</dc:title>
  <dc:creator>17214</dc:creator>
  <cp:lastModifiedBy>pb0091</cp:lastModifiedBy>
  <cp:revision>33</cp:revision>
  <cp:lastPrinted>2017-11-20T06:58:00Z</cp:lastPrinted>
  <dcterms:created xsi:type="dcterms:W3CDTF">2013-12-11T08:05:00Z</dcterms:created>
  <dcterms:modified xsi:type="dcterms:W3CDTF">2019-02-23T03:15:00Z</dcterms:modified>
</cp:coreProperties>
</file>